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888" w:rsidRDefault="007226A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277ECA1" wp14:editId="0DBDB8E1">
                <wp:simplePos x="0" y="0"/>
                <wp:positionH relativeFrom="column">
                  <wp:posOffset>7153275</wp:posOffset>
                </wp:positionH>
                <wp:positionV relativeFrom="paragraph">
                  <wp:posOffset>-114300</wp:posOffset>
                </wp:positionV>
                <wp:extent cx="2762250" cy="2390775"/>
                <wp:effectExtent l="0" t="0" r="0" b="0"/>
                <wp:wrapNone/>
                <wp:docPr id="13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0" cy="2390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7226AC" w:rsidRDefault="007226AC" w:rsidP="007226AC"/>
                          <w:p w:rsidR="007226AC" w:rsidRDefault="007226AC" w:rsidP="007226AC">
                            <w:pPr>
                              <w:keepNext/>
                              <w:spacing w:after="0" w:line="240" w:lineRule="auto"/>
                              <w:jc w:val="center"/>
                              <w:outlineLvl w:val="0"/>
                              <w:rPr>
                                <w:rFonts w:ascii="Times New Roman" w:eastAsia="Times New Roman" w:hAnsi="Times New Roman" w:cs="Times New Roman"/>
                                <w:i/>
                                <w:sz w:val="18"/>
                                <w:szCs w:val="20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z w:val="18"/>
                                <w:szCs w:val="20"/>
                                <w:lang w:eastAsia="ru-RU"/>
                              </w:rPr>
                              <w:t>Комитет образования и науки Курской области</w:t>
                            </w:r>
                          </w:p>
                          <w:p w:rsidR="007226AC" w:rsidRDefault="007226AC" w:rsidP="007226A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sz w:val="2"/>
                                <w:lang w:eastAsia="ru-RU"/>
                              </w:rPr>
                            </w:pPr>
                          </w:p>
                          <w:p w:rsidR="007226AC" w:rsidRDefault="007226AC" w:rsidP="007226A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sz w:val="2"/>
                                <w:lang w:eastAsia="ru-RU"/>
                              </w:rPr>
                            </w:pPr>
                          </w:p>
                          <w:p w:rsidR="007226AC" w:rsidRDefault="007226AC" w:rsidP="007226AC">
                            <w:pPr>
                              <w:keepNext/>
                              <w:spacing w:after="0" w:line="240" w:lineRule="auto"/>
                              <w:jc w:val="center"/>
                              <w:outlineLvl w:val="0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20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20"/>
                                <w:lang w:eastAsia="ru-RU"/>
                              </w:rPr>
                              <w:t>Областное казенное образовательное учреждение</w:t>
                            </w:r>
                          </w:p>
                          <w:p w:rsidR="007226AC" w:rsidRDefault="007226AC" w:rsidP="007226AC">
                            <w:pPr>
                              <w:keepNext/>
                              <w:spacing w:after="0" w:line="240" w:lineRule="auto"/>
                              <w:jc w:val="center"/>
                              <w:outlineLvl w:val="0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20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20"/>
                                <w:lang w:eastAsia="ru-RU"/>
                              </w:rPr>
                              <w:t>для детей, нуждающихся в психолого-педагогической и медико-социальной помощи</w:t>
                            </w:r>
                          </w:p>
                          <w:p w:rsidR="007226AC" w:rsidRDefault="007226AC" w:rsidP="007226AC">
                            <w:pPr>
                              <w:keepNext/>
                              <w:spacing w:after="0" w:line="240" w:lineRule="auto"/>
                              <w:jc w:val="center"/>
                              <w:outlineLvl w:val="0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20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20"/>
                                <w:lang w:eastAsia="ru-RU"/>
                              </w:rPr>
                              <w:t>«КУРСКИЙ ОБЛАСТНОЙ ЦЕНТР ПСИХОЛОГО-ПЕДАГОГИЧЕСКОГО, МЕДИЦИНСКОГО</w:t>
                            </w:r>
                          </w:p>
                          <w:p w:rsidR="007226AC" w:rsidRDefault="007226AC" w:rsidP="007226AC">
                            <w:pPr>
                              <w:keepNext/>
                              <w:spacing w:after="0" w:line="240" w:lineRule="auto"/>
                              <w:jc w:val="center"/>
                              <w:outlineLvl w:val="0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20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20"/>
                                <w:lang w:eastAsia="ru-RU"/>
                              </w:rPr>
                              <w:t xml:space="preserve"> И СОЦИАЛЬНОГО СОПРОВОЖДЕНИЯ»</w:t>
                            </w:r>
                          </w:p>
                          <w:tbl>
                            <w:tblPr>
                              <w:tblW w:w="0" w:type="auto"/>
                              <w:tblBorders>
                                <w:top w:val="thickThinSmallGap" w:sz="24" w:space="0" w:color="auto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052"/>
                            </w:tblGrid>
                            <w:tr w:rsidR="007226AC" w:rsidTr="00DD7569">
                              <w:trPr>
                                <w:trHeight w:val="486"/>
                              </w:trPr>
                              <w:tc>
                                <w:tcPr>
                                  <w:tcW w:w="9570" w:type="dxa"/>
                                  <w:tcBorders>
                                    <w:top w:val="thickThinSmallGap" w:sz="2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226AC" w:rsidRDefault="007226AC" w:rsidP="007226AC">
                                  <w:pPr>
                                    <w:keepNext/>
                                    <w:spacing w:after="0" w:line="240" w:lineRule="auto"/>
                                    <w:jc w:val="center"/>
                                    <w:outlineLvl w:val="1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24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24"/>
                                      <w:lang w:eastAsia="ru-RU"/>
                                    </w:rPr>
                                    <w:t xml:space="preserve">305000, г. Курск, ул. Кирова, д. 7. Тел./факс (4712)51-14-75.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24"/>
                                      <w:lang w:val="en-US" w:eastAsia="ru-RU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24"/>
                                      <w:lang w:eastAsia="ru-RU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24"/>
                                      <w:lang w:val="en-US" w:eastAsia="ru-RU"/>
                                    </w:rPr>
                                    <w:t>mail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24"/>
                                      <w:lang w:eastAsia="ru-RU"/>
                                    </w:rPr>
                                    <w:t xml:space="preserve">: </w:t>
                                  </w:r>
                                  <w:hyperlink r:id="rId5" w:history="1">
                                    <w:r>
                                      <w:rPr>
                                        <w:rStyle w:val="a3"/>
                                        <w:rFonts w:ascii="Times New Roman" w:eastAsia="Times New Roman" w:hAnsi="Times New Roman" w:cs="Times New Roman"/>
                                        <w:sz w:val="16"/>
                                        <w:szCs w:val="24"/>
                                        <w:lang w:val="en-US" w:eastAsia="ru-RU"/>
                                      </w:rPr>
                                      <w:t>pmc</w:t>
                                    </w:r>
                                    <w:r>
                                      <w:rPr>
                                        <w:rStyle w:val="a3"/>
                                        <w:rFonts w:ascii="Times New Roman" w:eastAsia="Times New Roman" w:hAnsi="Times New Roman" w:cs="Times New Roman"/>
                                        <w:sz w:val="16"/>
                                        <w:szCs w:val="24"/>
                                        <w:lang w:eastAsia="ru-RU"/>
                                      </w:rPr>
                                      <w:t>-</w:t>
                                    </w:r>
                                    <w:r>
                                      <w:rPr>
                                        <w:rStyle w:val="a3"/>
                                        <w:rFonts w:ascii="Times New Roman" w:eastAsia="Times New Roman" w:hAnsi="Times New Roman" w:cs="Times New Roman"/>
                                        <w:sz w:val="16"/>
                                        <w:szCs w:val="24"/>
                                        <w:lang w:val="en-US" w:eastAsia="ru-RU"/>
                                      </w:rPr>
                                      <w:t>kursk</w:t>
                                    </w:r>
                                    <w:r>
                                      <w:rPr>
                                        <w:rStyle w:val="a3"/>
                                        <w:rFonts w:ascii="Times New Roman" w:eastAsia="Times New Roman" w:hAnsi="Times New Roman" w:cs="Times New Roman"/>
                                        <w:sz w:val="16"/>
                                        <w:szCs w:val="24"/>
                                        <w:lang w:eastAsia="ru-RU"/>
                                      </w:rPr>
                                      <w:t>@</w:t>
                                    </w:r>
                                    <w:r>
                                      <w:rPr>
                                        <w:rStyle w:val="a3"/>
                                        <w:rFonts w:ascii="Times New Roman" w:eastAsia="Times New Roman" w:hAnsi="Times New Roman" w:cs="Times New Roman"/>
                                        <w:sz w:val="16"/>
                                        <w:szCs w:val="24"/>
                                        <w:lang w:val="en-US" w:eastAsia="ru-RU"/>
                                      </w:rPr>
                                      <w:t>yandex</w:t>
                                    </w:r>
                                    <w:r>
                                      <w:rPr>
                                        <w:rStyle w:val="a3"/>
                                        <w:rFonts w:ascii="Times New Roman" w:eastAsia="Times New Roman" w:hAnsi="Times New Roman" w:cs="Times New Roman"/>
                                        <w:sz w:val="16"/>
                                        <w:szCs w:val="24"/>
                                        <w:lang w:eastAsia="ru-RU"/>
                                      </w:rPr>
                                      <w:t>.</w:t>
                                    </w:r>
                                    <w:proofErr w:type="spellStart"/>
                                    <w:r>
                                      <w:rPr>
                                        <w:rStyle w:val="a3"/>
                                        <w:rFonts w:ascii="Times New Roman" w:eastAsia="Times New Roman" w:hAnsi="Times New Roman" w:cs="Times New Roman"/>
                                        <w:sz w:val="16"/>
                                        <w:szCs w:val="24"/>
                                        <w:lang w:val="en-US" w:eastAsia="ru-RU"/>
                                      </w:rPr>
                                      <w:t>ru</w:t>
                                    </w:r>
                                    <w:proofErr w:type="spellEnd"/>
                                  </w:hyperlink>
                                </w:p>
                                <w:p w:rsidR="007226AC" w:rsidRDefault="007226AC" w:rsidP="007226AC">
                                  <w:pPr>
                                    <w:rPr>
                                      <w:rFonts w:ascii="Calibri" w:eastAsia="Times New Roman" w:hAnsi="Calibri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226AC" w:rsidRPr="007226AC" w:rsidRDefault="007226AC" w:rsidP="007226A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9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77ECA1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563.25pt;margin-top:-9pt;width:217.5pt;height:188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" filled="f" stroked="f" strokeweight=".5pt">
                <v:textbox>
                  <w:txbxContent>
                    <w:p w:rsidR="007226AC" w:rsidRDefault="007226AC" w:rsidP="007226AC"/>
                    <w:p w:rsidR="007226AC" w:rsidRDefault="007226AC" w:rsidP="007226AC">
                      <w:pPr>
                        <w:keepNext/>
                        <w:spacing w:after="0" w:line="240" w:lineRule="auto"/>
                        <w:jc w:val="center"/>
                        <w:outlineLvl w:val="0"/>
                        <w:rPr>
                          <w:rFonts w:ascii="Times New Roman" w:eastAsia="Times New Roman" w:hAnsi="Times New Roman" w:cs="Times New Roman"/>
                          <w:i/>
                          <w:sz w:val="18"/>
                          <w:szCs w:val="20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i/>
                          <w:sz w:val="18"/>
                          <w:szCs w:val="20"/>
                          <w:lang w:eastAsia="ru-RU"/>
                        </w:rPr>
                        <w:t>Комитет образования и науки Курской области</w:t>
                      </w:r>
                    </w:p>
                    <w:p w:rsidR="007226AC" w:rsidRDefault="007226AC" w:rsidP="007226AC">
                      <w:pPr>
                        <w:spacing w:after="0" w:line="240" w:lineRule="auto"/>
                        <w:jc w:val="center"/>
                        <w:rPr>
                          <w:rFonts w:ascii="Calibri" w:eastAsia="Times New Roman" w:hAnsi="Calibri" w:cs="Times New Roman"/>
                          <w:sz w:val="2"/>
                          <w:lang w:eastAsia="ru-RU"/>
                        </w:rPr>
                      </w:pPr>
                    </w:p>
                    <w:p w:rsidR="007226AC" w:rsidRDefault="007226AC" w:rsidP="007226AC">
                      <w:pPr>
                        <w:spacing w:after="0" w:line="240" w:lineRule="auto"/>
                        <w:jc w:val="center"/>
                        <w:rPr>
                          <w:rFonts w:ascii="Calibri" w:eastAsia="Times New Roman" w:hAnsi="Calibri" w:cs="Times New Roman"/>
                          <w:sz w:val="2"/>
                          <w:lang w:eastAsia="ru-RU"/>
                        </w:rPr>
                      </w:pPr>
                    </w:p>
                    <w:p w:rsidR="007226AC" w:rsidRDefault="007226AC" w:rsidP="007226AC">
                      <w:pPr>
                        <w:keepNext/>
                        <w:spacing w:after="0" w:line="240" w:lineRule="auto"/>
                        <w:jc w:val="center"/>
                        <w:outlineLvl w:val="0"/>
                        <w:rPr>
                          <w:rFonts w:ascii="Times New Roman" w:eastAsia="Times New Roman" w:hAnsi="Times New Roman" w:cs="Times New Roman"/>
                          <w:sz w:val="18"/>
                          <w:szCs w:val="20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18"/>
                          <w:szCs w:val="20"/>
                          <w:lang w:eastAsia="ru-RU"/>
                        </w:rPr>
                        <w:t>Областное казенное образовательное учреждение</w:t>
                      </w:r>
                    </w:p>
                    <w:p w:rsidR="007226AC" w:rsidRDefault="007226AC" w:rsidP="007226AC">
                      <w:pPr>
                        <w:keepNext/>
                        <w:spacing w:after="0" w:line="240" w:lineRule="auto"/>
                        <w:jc w:val="center"/>
                        <w:outlineLvl w:val="0"/>
                        <w:rPr>
                          <w:rFonts w:ascii="Times New Roman" w:eastAsia="Times New Roman" w:hAnsi="Times New Roman" w:cs="Times New Roman"/>
                          <w:sz w:val="18"/>
                          <w:szCs w:val="20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18"/>
                          <w:szCs w:val="20"/>
                          <w:lang w:eastAsia="ru-RU"/>
                        </w:rPr>
                        <w:t>для детей, нуждающихся в психолого-педагогической и медико-социальной помощи</w:t>
                      </w:r>
                    </w:p>
                    <w:p w:rsidR="007226AC" w:rsidRDefault="007226AC" w:rsidP="007226AC">
                      <w:pPr>
                        <w:keepNext/>
                        <w:spacing w:after="0" w:line="240" w:lineRule="auto"/>
                        <w:jc w:val="center"/>
                        <w:outlineLvl w:val="0"/>
                        <w:rPr>
                          <w:rFonts w:ascii="Times New Roman" w:eastAsia="Times New Roman" w:hAnsi="Times New Roman" w:cs="Times New Roman"/>
                          <w:sz w:val="18"/>
                          <w:szCs w:val="20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18"/>
                          <w:szCs w:val="20"/>
                          <w:lang w:eastAsia="ru-RU"/>
                        </w:rPr>
                        <w:t>«КУРСКИЙ ОБЛАСТНОЙ ЦЕНТР ПСИХОЛОГО-ПЕДАГОГИЧЕСКОГО, МЕДИЦИНСКОГО</w:t>
                      </w:r>
                    </w:p>
                    <w:p w:rsidR="007226AC" w:rsidRDefault="007226AC" w:rsidP="007226AC">
                      <w:pPr>
                        <w:keepNext/>
                        <w:spacing w:after="0" w:line="240" w:lineRule="auto"/>
                        <w:jc w:val="center"/>
                        <w:outlineLvl w:val="0"/>
                        <w:rPr>
                          <w:rFonts w:ascii="Times New Roman" w:eastAsia="Times New Roman" w:hAnsi="Times New Roman" w:cs="Times New Roman"/>
                          <w:sz w:val="18"/>
                          <w:szCs w:val="20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18"/>
                          <w:szCs w:val="20"/>
                          <w:lang w:eastAsia="ru-RU"/>
                        </w:rPr>
                        <w:t xml:space="preserve"> И СОЦИАЛЬНОГО СОПРОВОЖДЕНИЯ»</w:t>
                      </w:r>
                    </w:p>
                    <w:tbl>
                      <w:tblPr>
                        <w:tblW w:w="0" w:type="auto"/>
                        <w:tblBorders>
                          <w:top w:val="thickThinSmallGap" w:sz="24" w:space="0" w:color="auto"/>
                          <w:insideH w:val="single" w:sz="4" w:space="0" w:color="000000"/>
                          <w:insideV w:val="single" w:sz="4" w:space="0" w:color="00000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052"/>
                      </w:tblGrid>
                      <w:tr w:rsidR="007226AC" w:rsidTr="00DD7569">
                        <w:trPr>
                          <w:trHeight w:val="486"/>
                        </w:trPr>
                        <w:tc>
                          <w:tcPr>
                            <w:tcW w:w="9570" w:type="dxa"/>
                            <w:tcBorders>
                              <w:top w:val="thickThinSmallGap" w:sz="2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226AC" w:rsidRDefault="007226AC" w:rsidP="007226AC">
                            <w:pPr>
                              <w:keepNext/>
                              <w:spacing w:after="0" w:line="240" w:lineRule="auto"/>
                              <w:jc w:val="center"/>
                              <w:outlineLvl w:val="1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24"/>
                                <w:lang w:eastAsia="ru-RU"/>
                              </w:rPr>
                              <w:t xml:space="preserve">305000, г. Курск, ул. Кирова, д. 7. Тел./факс (4712)51-14-75.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24"/>
                                <w:lang w:val="en-US" w:eastAsia="ru-RU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24"/>
                                <w:lang w:eastAsia="ru-RU"/>
                              </w:rPr>
                              <w:t>-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24"/>
                                <w:lang w:val="en-US" w:eastAsia="ru-RU"/>
                              </w:rPr>
                              <w:t>mail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24"/>
                                <w:lang w:eastAsia="ru-RU"/>
                              </w:rPr>
                              <w:t xml:space="preserve">: </w:t>
                            </w:r>
                            <w:hyperlink r:id="rId6" w:history="1">
                              <w:r>
                                <w:rPr>
                                  <w:rStyle w:val="a3"/>
                                  <w:rFonts w:ascii="Times New Roman" w:eastAsia="Times New Roman" w:hAnsi="Times New Roman" w:cs="Times New Roman"/>
                                  <w:sz w:val="16"/>
                                  <w:szCs w:val="24"/>
                                  <w:lang w:val="en-US" w:eastAsia="ru-RU"/>
                                </w:rPr>
                                <w:t>pmc</w:t>
                              </w:r>
                              <w:r>
                                <w:rPr>
                                  <w:rStyle w:val="a3"/>
                                  <w:rFonts w:ascii="Times New Roman" w:eastAsia="Times New Roman" w:hAnsi="Times New Roman" w:cs="Times New Roman"/>
                                  <w:sz w:val="16"/>
                                  <w:szCs w:val="24"/>
                                  <w:lang w:eastAsia="ru-RU"/>
                                </w:rPr>
                                <w:t>-</w:t>
                              </w:r>
                              <w:r>
                                <w:rPr>
                                  <w:rStyle w:val="a3"/>
                                  <w:rFonts w:ascii="Times New Roman" w:eastAsia="Times New Roman" w:hAnsi="Times New Roman" w:cs="Times New Roman"/>
                                  <w:sz w:val="16"/>
                                  <w:szCs w:val="24"/>
                                  <w:lang w:val="en-US" w:eastAsia="ru-RU"/>
                                </w:rPr>
                                <w:t>kursk</w:t>
                              </w:r>
                              <w:r>
                                <w:rPr>
                                  <w:rStyle w:val="a3"/>
                                  <w:rFonts w:ascii="Times New Roman" w:eastAsia="Times New Roman" w:hAnsi="Times New Roman" w:cs="Times New Roman"/>
                                  <w:sz w:val="16"/>
                                  <w:szCs w:val="24"/>
                                  <w:lang w:eastAsia="ru-RU"/>
                                </w:rPr>
                                <w:t>@</w:t>
                              </w:r>
                              <w:r>
                                <w:rPr>
                                  <w:rStyle w:val="a3"/>
                                  <w:rFonts w:ascii="Times New Roman" w:eastAsia="Times New Roman" w:hAnsi="Times New Roman" w:cs="Times New Roman"/>
                                  <w:sz w:val="16"/>
                                  <w:szCs w:val="24"/>
                                  <w:lang w:val="en-US" w:eastAsia="ru-RU"/>
                                </w:rPr>
                                <w:t>yandex</w:t>
                              </w:r>
                              <w:r>
                                <w:rPr>
                                  <w:rStyle w:val="a3"/>
                                  <w:rFonts w:ascii="Times New Roman" w:eastAsia="Times New Roman" w:hAnsi="Times New Roman" w:cs="Times New Roman"/>
                                  <w:sz w:val="16"/>
                                  <w:szCs w:val="24"/>
                                  <w:lang w:eastAsia="ru-RU"/>
                                </w:rPr>
                                <w:t>.</w:t>
                              </w:r>
                              <w:proofErr w:type="spellStart"/>
                              <w:r>
                                <w:rPr>
                                  <w:rStyle w:val="a3"/>
                                  <w:rFonts w:ascii="Times New Roman" w:eastAsia="Times New Roman" w:hAnsi="Times New Roman" w:cs="Times New Roman"/>
                                  <w:sz w:val="16"/>
                                  <w:szCs w:val="24"/>
                                  <w:lang w:val="en-US" w:eastAsia="ru-RU"/>
                                </w:rPr>
                                <w:t>ru</w:t>
                              </w:r>
                              <w:proofErr w:type="spellEnd"/>
                            </w:hyperlink>
                          </w:p>
                          <w:p w:rsidR="007226AC" w:rsidRDefault="007226AC" w:rsidP="007226AC">
                            <w:pPr>
                              <w:rPr>
                                <w:rFonts w:ascii="Calibri" w:eastAsia="Times New Roman" w:hAnsi="Calibri" w:cs="Times New Roman"/>
                                <w:lang w:eastAsia="ru-RU"/>
                              </w:rPr>
                            </w:pPr>
                          </w:p>
                        </w:tc>
                      </w:tr>
                    </w:tbl>
                    <w:p w:rsidR="007226AC" w:rsidRPr="007226AC" w:rsidRDefault="007226AC" w:rsidP="007226A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9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E246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26A41CA" wp14:editId="016AC91D">
                <wp:simplePos x="0" y="0"/>
                <wp:positionH relativeFrom="column">
                  <wp:posOffset>-295275</wp:posOffset>
                </wp:positionH>
                <wp:positionV relativeFrom="paragraph">
                  <wp:posOffset>-126365</wp:posOffset>
                </wp:positionV>
                <wp:extent cx="3562350" cy="7210425"/>
                <wp:effectExtent l="0" t="0" r="0" b="9525"/>
                <wp:wrapNone/>
                <wp:docPr id="10" name="Пол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2350" cy="7210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E2465" w:rsidRDefault="00DE2465" w:rsidP="00DE246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:rsidR="00DE2465" w:rsidRDefault="00DE2465" w:rsidP="00DE246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:rsidR="00DE2465" w:rsidRDefault="00DE2465" w:rsidP="00DE246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:rsidR="00DE2465" w:rsidRDefault="00DE2465" w:rsidP="00DE246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:rsidR="00DE2465" w:rsidRDefault="00DE2465" w:rsidP="00DE246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:rsidR="00DE2465" w:rsidRDefault="00DE2465" w:rsidP="00DE246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:rsidR="00DE2465" w:rsidRDefault="00DE2465" w:rsidP="00DE246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</w:pPr>
                            <w:r w:rsidRPr="00DE2465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>Список программ, рекомендуемых для использования специалистами психологической службы</w:t>
                            </w:r>
                          </w:p>
                          <w:p w:rsidR="00DE2465" w:rsidRDefault="00DE2465" w:rsidP="00DE246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40"/>
                                <w:szCs w:val="40"/>
                                <w:lang w:eastAsia="ru-RU"/>
                              </w:rPr>
                            </w:pPr>
                          </w:p>
                          <w:p w:rsidR="00DE2465" w:rsidRDefault="00DE2465" w:rsidP="00DE246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40"/>
                                <w:szCs w:val="40"/>
                                <w:lang w:eastAsia="ru-RU"/>
                              </w:rPr>
                            </w:pPr>
                          </w:p>
                          <w:p w:rsidR="00DE2465" w:rsidRPr="00DE2465" w:rsidRDefault="003F04B1" w:rsidP="00DE246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40"/>
                                <w:szCs w:val="40"/>
                                <w:lang w:eastAsia="ru-RU"/>
                              </w:rPr>
                              <w:drawing>
                                <wp:inline distT="0" distB="0" distL="0" distR="0" wp14:anchorId="619CB216" wp14:editId="5368EACE">
                                  <wp:extent cx="1495425" cy="1495425"/>
                                  <wp:effectExtent l="0" t="0" r="9525" b="9525"/>
                                  <wp:docPr id="11" name="Рисунок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QR-Code (3).pn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95425" cy="14954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6A41CA" id="Поле 10" o:spid="_x0000_s1027" type="#_x0000_t202" style="position:absolute;margin-left:-23.25pt;margin-top:-9.95pt;width:280.5pt;height:567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" fillcolor="window" stroked="f" strokeweight=".5pt">
                <v:textbox>
                  <w:txbxContent>
                    <w:p w:rsidR="00DE2465" w:rsidRDefault="00DE2465" w:rsidP="00DE246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</w:pPr>
                    </w:p>
                    <w:p w:rsidR="00DE2465" w:rsidRDefault="00DE2465" w:rsidP="00DE246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</w:pPr>
                    </w:p>
                    <w:p w:rsidR="00DE2465" w:rsidRDefault="00DE2465" w:rsidP="00DE246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</w:pPr>
                    </w:p>
                    <w:p w:rsidR="00DE2465" w:rsidRDefault="00DE2465" w:rsidP="00DE246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</w:pPr>
                    </w:p>
                    <w:p w:rsidR="00DE2465" w:rsidRDefault="00DE2465" w:rsidP="00DE246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</w:pPr>
                    </w:p>
                    <w:p w:rsidR="00DE2465" w:rsidRDefault="00DE2465" w:rsidP="00DE246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</w:pPr>
                    </w:p>
                    <w:p w:rsidR="00DE2465" w:rsidRDefault="00DE2465" w:rsidP="00DE246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</w:pPr>
                      <w:r w:rsidRPr="00DE2465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>Список программ, рекомендуемых для использования специалистами психологической службы</w:t>
                      </w:r>
                    </w:p>
                    <w:p w:rsidR="00DE2465" w:rsidRDefault="00DE2465" w:rsidP="00DE246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sz w:val="40"/>
                          <w:szCs w:val="40"/>
                          <w:lang w:eastAsia="ru-RU"/>
                        </w:rPr>
                      </w:pPr>
                    </w:p>
                    <w:p w:rsidR="00DE2465" w:rsidRDefault="00DE2465" w:rsidP="00DE246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sz w:val="40"/>
                          <w:szCs w:val="40"/>
                          <w:lang w:eastAsia="ru-RU"/>
                        </w:rPr>
                      </w:pPr>
                    </w:p>
                    <w:p w:rsidR="00DE2465" w:rsidRPr="00DE2465" w:rsidRDefault="003F04B1" w:rsidP="00DE246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noProof/>
                          <w:sz w:val="40"/>
                          <w:szCs w:val="40"/>
                          <w:lang w:eastAsia="ru-RU"/>
                        </w:rPr>
                        <w:drawing>
                          <wp:inline distT="0" distB="0" distL="0" distR="0" wp14:anchorId="619CB216" wp14:editId="5368EACE">
                            <wp:extent cx="1495425" cy="1495425"/>
                            <wp:effectExtent l="0" t="0" r="9525" b="9525"/>
                            <wp:docPr id="11" name="Рисунок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QR-Code (3).pn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95425" cy="14954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1D5198" w:rsidRDefault="001D5198"/>
    <w:p w:rsidR="001D5198" w:rsidRDefault="001D5198"/>
    <w:p w:rsidR="001D5198" w:rsidRDefault="001D5198" w:rsidP="001B18C2">
      <w:pPr>
        <w:jc w:val="center"/>
      </w:pPr>
    </w:p>
    <w:p w:rsidR="001D5198" w:rsidRDefault="001B18C2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C00B539" wp14:editId="323512BD">
                <wp:simplePos x="0" y="0"/>
                <wp:positionH relativeFrom="column">
                  <wp:posOffset>3524250</wp:posOffset>
                </wp:positionH>
                <wp:positionV relativeFrom="paragraph">
                  <wp:posOffset>41275</wp:posOffset>
                </wp:positionV>
                <wp:extent cx="2876550" cy="2571750"/>
                <wp:effectExtent l="0" t="0" r="0" b="0"/>
                <wp:wrapNone/>
                <wp:docPr id="3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6550" cy="2571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B18C2" w:rsidRDefault="001B18C2" w:rsidP="004B527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:rsidR="001B18C2" w:rsidRDefault="004B5274" w:rsidP="004B527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</w:pPr>
                            <w:r w:rsidRPr="004B5274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>Составители:</w:t>
                            </w:r>
                            <w:r w:rsidRPr="004B5274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:rsidR="004B5274" w:rsidRPr="004B5274" w:rsidRDefault="004B5274" w:rsidP="004B527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</w:pPr>
                            <w:r w:rsidRPr="004B5274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педагоги-психологи ОКУ ЦППМСП.</w:t>
                            </w:r>
                          </w:p>
                          <w:p w:rsidR="004B5274" w:rsidRPr="004B5274" w:rsidRDefault="004B5274" w:rsidP="004B527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</w:pPr>
                            <w:r w:rsidRPr="004B5274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Михайлова Л.В</w:t>
                            </w:r>
                            <w:r w:rsidR="001B18C2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.</w:t>
                            </w:r>
                          </w:p>
                          <w:p w:rsidR="004B5274" w:rsidRPr="004B5274" w:rsidRDefault="004B5274" w:rsidP="004B527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</w:pPr>
                            <w:r w:rsidRPr="004B5274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Онучина Л.А.</w:t>
                            </w:r>
                          </w:p>
                          <w:p w:rsidR="004B5274" w:rsidRPr="004B5274" w:rsidRDefault="004B5274" w:rsidP="004B527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</w:pPr>
                            <w:r w:rsidRPr="004B5274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Репринцева А.Д</w:t>
                            </w:r>
                            <w:r w:rsidR="00DE2465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00B539" id="_x0000_s1028" type="#_x0000_t202" style="position:absolute;margin-left:277.5pt;margin-top:3.25pt;width:226.5pt;height:202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" filled="f" stroked="f" strokeweight=".5pt">
                <v:textbox>
                  <w:txbxContent>
                    <w:p w:rsidR="001B18C2" w:rsidRDefault="001B18C2" w:rsidP="004B527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</w:pPr>
                    </w:p>
                    <w:p w:rsidR="001B18C2" w:rsidRDefault="004B5274" w:rsidP="004B527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</w:pPr>
                      <w:r w:rsidRPr="004B5274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>Составители:</w:t>
                      </w:r>
                      <w:r w:rsidRPr="004B5274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 xml:space="preserve"> </w:t>
                      </w:r>
                    </w:p>
                    <w:p w:rsidR="004B5274" w:rsidRPr="004B5274" w:rsidRDefault="004B5274" w:rsidP="004B527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</w:pPr>
                      <w:r w:rsidRPr="004B5274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педагоги-психологи ОКУ ЦППМСП.</w:t>
                      </w:r>
                    </w:p>
                    <w:p w:rsidR="004B5274" w:rsidRPr="004B5274" w:rsidRDefault="004B5274" w:rsidP="004B527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</w:pPr>
                      <w:r w:rsidRPr="004B5274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Михайлова Л.В</w:t>
                      </w:r>
                      <w:r w:rsidR="001B18C2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.</w:t>
                      </w:r>
                    </w:p>
                    <w:p w:rsidR="004B5274" w:rsidRPr="004B5274" w:rsidRDefault="004B5274" w:rsidP="004B527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</w:pPr>
                      <w:r w:rsidRPr="004B5274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Онучина Л.А.</w:t>
                      </w:r>
                    </w:p>
                    <w:p w:rsidR="004B5274" w:rsidRPr="004B5274" w:rsidRDefault="004B5274" w:rsidP="004B527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</w:pPr>
                      <w:r w:rsidRPr="004B5274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Репринцева А.Д</w:t>
                      </w:r>
                      <w:r w:rsidR="00DE2465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1D5198" w:rsidRDefault="007226A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91ACAF4" wp14:editId="73E8DDB6">
                <wp:simplePos x="0" y="0"/>
                <wp:positionH relativeFrom="column">
                  <wp:posOffset>7029450</wp:posOffset>
                </wp:positionH>
                <wp:positionV relativeFrom="paragraph">
                  <wp:posOffset>71755</wp:posOffset>
                </wp:positionV>
                <wp:extent cx="2762250" cy="933450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0" cy="933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D5198" w:rsidRPr="007226AC" w:rsidRDefault="004B5274" w:rsidP="00955ACD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96"/>
                              </w:rPr>
                            </w:pPr>
                            <w:r w:rsidRPr="007226AC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Педагогу-психологу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1ACAF4" id="_x0000_s1029" type="#_x0000_t202" style="position:absolute;margin-left:553.5pt;margin-top:5.65pt;width:217.5pt;height:73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" filled="f" stroked="f" strokeweight=".5pt">
                <v:textbox>
                  <w:txbxContent>
                    <w:p w:rsidR="001D5198" w:rsidRPr="007226AC" w:rsidRDefault="004B5274" w:rsidP="00955ACD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96"/>
                        </w:rPr>
                      </w:pPr>
                      <w:r w:rsidRPr="007226AC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Педагогу-психологу</w:t>
                      </w:r>
                    </w:p>
                  </w:txbxContent>
                </v:textbox>
              </v:shape>
            </w:pict>
          </mc:Fallback>
        </mc:AlternateContent>
      </w:r>
    </w:p>
    <w:p w:rsidR="001D5198" w:rsidRDefault="001D5198"/>
    <w:p w:rsidR="001D5198" w:rsidRDefault="001D5198"/>
    <w:p w:rsidR="001D5198" w:rsidRDefault="007226A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DE250CA" wp14:editId="0E422689">
                <wp:simplePos x="0" y="0"/>
                <wp:positionH relativeFrom="column">
                  <wp:posOffset>6638925</wp:posOffset>
                </wp:positionH>
                <wp:positionV relativeFrom="paragraph">
                  <wp:posOffset>207645</wp:posOffset>
                </wp:positionV>
                <wp:extent cx="3438525" cy="2314575"/>
                <wp:effectExtent l="0" t="0" r="0" b="0"/>
                <wp:wrapNone/>
                <wp:docPr id="1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8525" cy="2314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B5274" w:rsidRPr="007226AC" w:rsidRDefault="004B5274" w:rsidP="004B527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40"/>
                                <w:szCs w:val="40"/>
                              </w:rPr>
                            </w:pPr>
                            <w:r w:rsidRPr="007226AC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40"/>
                                <w:szCs w:val="40"/>
                              </w:rPr>
                              <w:t>Основные этапы составления индивидуальной коррекционно-развивающей программы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E250CA" id="_x0000_s1030" type="#_x0000_t202" style="position:absolute;margin-left:522.75pt;margin-top:16.35pt;width:270.75pt;height:182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" filled="f" stroked="f" strokeweight=".5pt">
                <v:textbox>
                  <w:txbxContent>
                    <w:p w:rsidR="004B5274" w:rsidRPr="007226AC" w:rsidRDefault="004B5274" w:rsidP="004B527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40"/>
                          <w:szCs w:val="40"/>
                        </w:rPr>
                      </w:pPr>
                      <w:r w:rsidRPr="007226AC">
                        <w:rPr>
                          <w:rFonts w:ascii="Times New Roman" w:hAnsi="Times New Roman" w:cs="Times New Roman"/>
                          <w:b/>
                          <w:i/>
                          <w:sz w:val="40"/>
                          <w:szCs w:val="40"/>
                        </w:rPr>
                        <w:t>Основные этапы составления индивидуальной коррекционно-развивающей программы</w:t>
                      </w:r>
                    </w:p>
                  </w:txbxContent>
                </v:textbox>
              </v:shape>
            </w:pict>
          </mc:Fallback>
        </mc:AlternateContent>
      </w:r>
    </w:p>
    <w:p w:rsidR="001D5198" w:rsidRDefault="001D5198"/>
    <w:p w:rsidR="001D5198" w:rsidRDefault="001D5198"/>
    <w:p w:rsidR="001D5198" w:rsidRDefault="001D5198"/>
    <w:p w:rsidR="001D5198" w:rsidRDefault="001D5198"/>
    <w:p w:rsidR="001D5198" w:rsidRDefault="001D5198">
      <w:bookmarkStart w:id="0" w:name="_GoBack"/>
      <w:bookmarkEnd w:id="0"/>
    </w:p>
    <w:p w:rsidR="001D5198" w:rsidRDefault="001D5198"/>
    <w:p w:rsidR="001D5198" w:rsidRDefault="001D5198"/>
    <w:p w:rsidR="001B18C2" w:rsidRDefault="001B18C2"/>
    <w:p w:rsidR="001B18C2" w:rsidRDefault="001B18C2"/>
    <w:p w:rsidR="001D5198" w:rsidRDefault="00DC25B2">
      <w:r>
        <w:rPr>
          <w:noProof/>
          <w:lang w:eastAsia="ru-RU"/>
        </w:rPr>
        <w:drawing>
          <wp:anchor distT="0" distB="0" distL="114300" distR="114300" simplePos="0" relativeHeight="251652608" behindDoc="0" locked="0" layoutInCell="1" allowOverlap="1" wp14:anchorId="6CABE643" wp14:editId="19AD8643">
            <wp:simplePos x="0" y="0"/>
            <wp:positionH relativeFrom="column">
              <wp:posOffset>-361950</wp:posOffset>
            </wp:positionH>
            <wp:positionV relativeFrom="paragraph">
              <wp:posOffset>194310</wp:posOffset>
            </wp:positionV>
            <wp:extent cx="3562350" cy="922655"/>
            <wp:effectExtent l="0" t="0" r="0" b="0"/>
            <wp:wrapNone/>
            <wp:docPr id="24" name="Рисунок 24" descr="https://pp.userapi.com/Ok0kwWo-MT6UOBqLfA2sCG729g1O1Mra9mdmYA/xTKXutelzW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p.userapi.com/Ok0kwWo-MT6UOBqLfA2sCG729g1O1Mra9mdmYA/xTKXutelzWk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857"/>
                    <a:stretch/>
                  </pic:blipFill>
                  <pic:spPr bwMode="auto">
                    <a:xfrm rot="10800000">
                      <a:off x="0" y="0"/>
                      <a:ext cx="3562350" cy="922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5198" w:rsidRDefault="001D5198"/>
    <w:p w:rsidR="001D5198" w:rsidRDefault="001D5198"/>
    <w:p w:rsidR="001D5198" w:rsidRDefault="00061D05"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279A18C" wp14:editId="7F3740D6">
                <wp:simplePos x="0" y="0"/>
                <wp:positionH relativeFrom="column">
                  <wp:posOffset>6791325</wp:posOffset>
                </wp:positionH>
                <wp:positionV relativeFrom="paragraph">
                  <wp:posOffset>-323850</wp:posOffset>
                </wp:positionV>
                <wp:extent cx="3228975" cy="7210425"/>
                <wp:effectExtent l="0" t="0" r="28575" b="28575"/>
                <wp:wrapNone/>
                <wp:docPr id="8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8975" cy="7210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1F497D">
                              <a:lumMod val="20000"/>
                              <a:lumOff val="80000"/>
                            </a:srgbClr>
                          </a:solidFill>
                        </a:ln>
                        <a:effectLst/>
                      </wps:spPr>
                      <wps:txbx>
                        <w:txbxContent>
                          <w:p w:rsidR="00061D05" w:rsidRDefault="00304ED6" w:rsidP="00061D05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304ED6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Рекомендованная структура индивидуальной коррекционно-развивающей программы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:rsidR="00304ED6" w:rsidRDefault="00304ED6" w:rsidP="00061D05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304ED6" w:rsidRDefault="00304ED6" w:rsidP="00304ED6">
                            <w:pPr>
                              <w:pStyle w:val="a6"/>
                              <w:numPr>
                                <w:ilvl w:val="0"/>
                                <w:numId w:val="2"/>
                              </w:num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Пояснительная записка с отражением актуальности.</w:t>
                            </w:r>
                          </w:p>
                          <w:p w:rsidR="00304ED6" w:rsidRDefault="00304ED6" w:rsidP="00304ED6">
                            <w:pPr>
                              <w:pStyle w:val="a6"/>
                              <w:numPr>
                                <w:ilvl w:val="0"/>
                                <w:numId w:val="2"/>
                              </w:num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Диагностический этап (цель, используемые методики, результаты первичной диагностики).</w:t>
                            </w:r>
                          </w:p>
                          <w:p w:rsidR="00304ED6" w:rsidRDefault="00304ED6" w:rsidP="00304ED6">
                            <w:pPr>
                              <w:pStyle w:val="a6"/>
                              <w:numPr>
                                <w:ilvl w:val="0"/>
                                <w:numId w:val="2"/>
                              </w:num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Установочный этап (цель).</w:t>
                            </w:r>
                          </w:p>
                          <w:p w:rsidR="00304ED6" w:rsidRDefault="00304ED6" w:rsidP="00304ED6">
                            <w:pPr>
                              <w:pStyle w:val="a6"/>
                              <w:numPr>
                                <w:ilvl w:val="0"/>
                                <w:numId w:val="2"/>
                              </w:num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Коррекционно-развивающий этап (основная цель программы, задачи, структура занятия, основное содержание, методическое и техническое обеспечение).</w:t>
                            </w:r>
                          </w:p>
                          <w:p w:rsidR="00304ED6" w:rsidRDefault="00304ED6" w:rsidP="00304ED6">
                            <w:pPr>
                              <w:pStyle w:val="a6"/>
                              <w:numPr>
                                <w:ilvl w:val="0"/>
                                <w:numId w:val="2"/>
                              </w:num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Итоговая диагностика.</w:t>
                            </w:r>
                          </w:p>
                          <w:p w:rsidR="00304ED6" w:rsidRDefault="00304ED6" w:rsidP="00304ED6">
                            <w:pPr>
                              <w:pStyle w:val="a6"/>
                              <w:numPr>
                                <w:ilvl w:val="0"/>
                                <w:numId w:val="2"/>
                              </w:num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Оценка эффективности коррекционно-развивающей работы.</w:t>
                            </w:r>
                          </w:p>
                          <w:p w:rsidR="00304ED6" w:rsidRDefault="00304ED6" w:rsidP="00304ED6">
                            <w:pPr>
                              <w:pStyle w:val="a6"/>
                              <w:numPr>
                                <w:ilvl w:val="0"/>
                                <w:numId w:val="2"/>
                              </w:num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Рекомендации для родителей.</w:t>
                            </w:r>
                          </w:p>
                          <w:p w:rsidR="00304ED6" w:rsidRPr="00304ED6" w:rsidRDefault="00304ED6" w:rsidP="00304ED6">
                            <w:pPr>
                              <w:pStyle w:val="a6"/>
                              <w:numPr>
                                <w:ilvl w:val="0"/>
                                <w:numId w:val="2"/>
                              </w:num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Список используемой и рекомендованной литературы.</w:t>
                            </w:r>
                          </w:p>
                          <w:p w:rsidR="00061D05" w:rsidRPr="00061D05" w:rsidRDefault="00061D05" w:rsidP="00061D05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  <w:p w:rsidR="00061D05" w:rsidRPr="00061D05" w:rsidRDefault="00061D05" w:rsidP="00061D05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  <w:p w:rsidR="00657740" w:rsidRPr="00061D05" w:rsidRDefault="00657740" w:rsidP="00061D05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  <w:p w:rsidR="00657740" w:rsidRPr="00061D05" w:rsidRDefault="00657740" w:rsidP="00061D05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  <w:p w:rsidR="00657740" w:rsidRPr="00061D05" w:rsidRDefault="00657740" w:rsidP="00061D05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  <w:p w:rsidR="00657740" w:rsidRPr="00061D05" w:rsidRDefault="00657740" w:rsidP="00061D05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79A18C" id="Поле 8" o:spid="_x0000_s1031" type="#_x0000_t202" style="position:absolute;margin-left:534.75pt;margin-top:-25.5pt;width:254.25pt;height:567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" fillcolor="window" strokecolor="#c6d9f1" strokeweight=".5pt">
                <v:textbox>
                  <w:txbxContent>
                    <w:p w:rsidR="00061D05" w:rsidRDefault="00304ED6" w:rsidP="00061D05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304ED6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Рекомендованная структура индивидуальной коррекционно-развивающей программы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.</w:t>
                      </w:r>
                    </w:p>
                    <w:p w:rsidR="00304ED6" w:rsidRDefault="00304ED6" w:rsidP="00061D05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</w:p>
                    <w:p w:rsidR="00304ED6" w:rsidRDefault="00304ED6" w:rsidP="00304ED6">
                      <w:pPr>
                        <w:pStyle w:val="a6"/>
                        <w:numPr>
                          <w:ilvl w:val="0"/>
                          <w:numId w:val="2"/>
                        </w:num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Пояснительная записка с отражением актуальности.</w:t>
                      </w:r>
                    </w:p>
                    <w:p w:rsidR="00304ED6" w:rsidRDefault="00304ED6" w:rsidP="00304ED6">
                      <w:pPr>
                        <w:pStyle w:val="a6"/>
                        <w:numPr>
                          <w:ilvl w:val="0"/>
                          <w:numId w:val="2"/>
                        </w:num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Диагностический этап (цель, используемые методики, результаты первичной диагностики).</w:t>
                      </w:r>
                    </w:p>
                    <w:p w:rsidR="00304ED6" w:rsidRDefault="00304ED6" w:rsidP="00304ED6">
                      <w:pPr>
                        <w:pStyle w:val="a6"/>
                        <w:numPr>
                          <w:ilvl w:val="0"/>
                          <w:numId w:val="2"/>
                        </w:num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Установочный этап (цель).</w:t>
                      </w:r>
                    </w:p>
                    <w:p w:rsidR="00304ED6" w:rsidRDefault="00304ED6" w:rsidP="00304ED6">
                      <w:pPr>
                        <w:pStyle w:val="a6"/>
                        <w:numPr>
                          <w:ilvl w:val="0"/>
                          <w:numId w:val="2"/>
                        </w:num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Коррекционно-развивающий этап (основная цель программы, задачи, структура занятия, основное содержание, методическое и техническое обеспечение).</w:t>
                      </w:r>
                    </w:p>
                    <w:p w:rsidR="00304ED6" w:rsidRDefault="00304ED6" w:rsidP="00304ED6">
                      <w:pPr>
                        <w:pStyle w:val="a6"/>
                        <w:numPr>
                          <w:ilvl w:val="0"/>
                          <w:numId w:val="2"/>
                        </w:num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Итоговая диагностика.</w:t>
                      </w:r>
                    </w:p>
                    <w:p w:rsidR="00304ED6" w:rsidRDefault="00304ED6" w:rsidP="00304ED6">
                      <w:pPr>
                        <w:pStyle w:val="a6"/>
                        <w:numPr>
                          <w:ilvl w:val="0"/>
                          <w:numId w:val="2"/>
                        </w:num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Оценка эффективности коррекционно-развивающей работы.</w:t>
                      </w:r>
                    </w:p>
                    <w:p w:rsidR="00304ED6" w:rsidRDefault="00304ED6" w:rsidP="00304ED6">
                      <w:pPr>
                        <w:pStyle w:val="a6"/>
                        <w:numPr>
                          <w:ilvl w:val="0"/>
                          <w:numId w:val="2"/>
                        </w:num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Рекомендации для родителей.</w:t>
                      </w:r>
                    </w:p>
                    <w:p w:rsidR="00304ED6" w:rsidRPr="00304ED6" w:rsidRDefault="00304ED6" w:rsidP="00304ED6">
                      <w:pPr>
                        <w:pStyle w:val="a6"/>
                        <w:numPr>
                          <w:ilvl w:val="0"/>
                          <w:numId w:val="2"/>
                        </w:num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Список используемой и рекомендованной литературы.</w:t>
                      </w:r>
                    </w:p>
                    <w:p w:rsidR="00061D05" w:rsidRPr="00061D05" w:rsidRDefault="00061D05" w:rsidP="00061D05">
                      <w:pPr>
                        <w:spacing w:after="0"/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</w:p>
                    <w:p w:rsidR="00061D05" w:rsidRPr="00061D05" w:rsidRDefault="00061D05" w:rsidP="00061D05">
                      <w:pPr>
                        <w:spacing w:after="0"/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</w:p>
                    <w:p w:rsidR="00657740" w:rsidRPr="00061D05" w:rsidRDefault="00657740" w:rsidP="00061D05">
                      <w:pPr>
                        <w:spacing w:after="0"/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</w:p>
                    <w:p w:rsidR="00657740" w:rsidRPr="00061D05" w:rsidRDefault="00657740" w:rsidP="00061D05">
                      <w:pPr>
                        <w:spacing w:after="0"/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</w:p>
                    <w:p w:rsidR="00657740" w:rsidRPr="00061D05" w:rsidRDefault="00657740" w:rsidP="00061D05">
                      <w:pPr>
                        <w:spacing w:after="0"/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</w:p>
                    <w:p w:rsidR="00657740" w:rsidRPr="00061D05" w:rsidRDefault="00657740" w:rsidP="00061D05">
                      <w:pPr>
                        <w:spacing w:after="0"/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7E4214F" wp14:editId="75DE9C9A">
                <wp:simplePos x="0" y="0"/>
                <wp:positionH relativeFrom="column">
                  <wp:posOffset>-371475</wp:posOffset>
                </wp:positionH>
                <wp:positionV relativeFrom="paragraph">
                  <wp:posOffset>-323850</wp:posOffset>
                </wp:positionV>
                <wp:extent cx="3419475" cy="7210425"/>
                <wp:effectExtent l="0" t="0" r="28575" b="28575"/>
                <wp:wrapNone/>
                <wp:docPr id="36" name="Поле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9475" cy="72104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  <a:effectLst/>
                      </wps:spPr>
                      <wps:txbx>
                        <w:txbxContent>
                          <w:p w:rsidR="00DC25B2" w:rsidRPr="00561D95" w:rsidRDefault="00483BD1" w:rsidP="00483BD1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  <w:r w:rsidRPr="00561D95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2"/>
                                <w:szCs w:val="32"/>
                                <w:lang w:val="en-US"/>
                              </w:rPr>
                              <w:t>I</w:t>
                            </w:r>
                            <w:r w:rsidRPr="00561D95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2"/>
                                <w:szCs w:val="32"/>
                              </w:rPr>
                              <w:t>. Диагностический.</w:t>
                            </w:r>
                          </w:p>
                          <w:p w:rsidR="00483BD1" w:rsidRPr="00561D95" w:rsidRDefault="00483BD1" w:rsidP="00483BD1">
                            <w:pPr>
                              <w:spacing w:after="0" w:line="240" w:lineRule="auto"/>
                              <w:ind w:firstLine="709"/>
                              <w:jc w:val="both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561D95">
                              <w:rPr>
                                <w:rFonts w:ascii="Century Gothic" w:hAnsi="Century Gothic"/>
                                <w:b/>
                                <w:color w:val="365F91" w:themeColor="accent1" w:themeShade="BF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561D95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Цель</w:t>
                            </w:r>
                            <w:r w:rsidRPr="00561D95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– отследить актуальный уровень развития, выявить индивидуально-личностные, эмоционально-волевые, поведенческие особенности, а также соотношение базовых патогенных факторов и сохранных звеньев психической деятельности.</w:t>
                            </w:r>
                          </w:p>
                          <w:p w:rsidR="00483BD1" w:rsidRPr="00561D95" w:rsidRDefault="00CE7BB3" w:rsidP="00483BD1">
                            <w:pPr>
                              <w:spacing w:after="0" w:line="240" w:lineRule="auto"/>
                              <w:ind w:firstLine="709"/>
                              <w:jc w:val="both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u w:val="single"/>
                              </w:rPr>
                              <w:t>Составить</w:t>
                            </w:r>
                            <w:r w:rsidR="00483BD1" w:rsidRPr="00561D95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u w:val="single"/>
                              </w:rPr>
                              <w:t xml:space="preserve"> характеристику.</w:t>
                            </w:r>
                          </w:p>
                          <w:p w:rsidR="00483BD1" w:rsidRPr="00561D95" w:rsidRDefault="00483BD1" w:rsidP="00483BD1">
                            <w:pPr>
                              <w:spacing w:after="0" w:line="240" w:lineRule="auto"/>
                              <w:ind w:firstLine="709"/>
                              <w:jc w:val="both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:rsidR="00483BD1" w:rsidRPr="00561D95" w:rsidRDefault="00483BD1" w:rsidP="00483BD1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  <w:r w:rsidRPr="00561D95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2"/>
                                <w:szCs w:val="32"/>
                                <w:lang w:val="en-US"/>
                              </w:rPr>
                              <w:t>II</w:t>
                            </w:r>
                            <w:r w:rsidRPr="00561D95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2"/>
                                <w:szCs w:val="32"/>
                              </w:rPr>
                              <w:t>. Установочный.</w:t>
                            </w:r>
                          </w:p>
                          <w:p w:rsidR="00483BD1" w:rsidRPr="00561D95" w:rsidRDefault="00483BD1" w:rsidP="00483BD1">
                            <w:pPr>
                              <w:spacing w:after="0" w:line="240" w:lineRule="auto"/>
                              <w:ind w:firstLine="709"/>
                              <w:jc w:val="both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561D95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561D95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Цель</w:t>
                            </w:r>
                            <w:r w:rsidRPr="00561D95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– создание у ребенка и родителей (законных представителей) активной положительной установки на </w:t>
                            </w:r>
                            <w:proofErr w:type="spellStart"/>
                            <w:r w:rsidRPr="00561D95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психокоррекционное</w:t>
                            </w:r>
                            <w:proofErr w:type="spellEnd"/>
                            <w:r w:rsidRPr="00561D95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воздействие со специалистом, повышение уверенности в возможности достижения позитивных изменений, перепрограммирование родителей на аде</w:t>
                            </w:r>
                            <w:r w:rsidR="00BA251F" w:rsidRPr="00561D95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к</w:t>
                            </w:r>
                            <w:r w:rsidRPr="00561D95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ватное осознание ими проблем, разъяснение задач коррекционной работы</w:t>
                            </w:r>
                            <w:r w:rsidR="00BA251F" w:rsidRPr="00561D95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:rsidR="00483BD1" w:rsidRPr="00561D95" w:rsidRDefault="00483BD1" w:rsidP="00483BD1">
                            <w:pPr>
                              <w:spacing w:after="0" w:line="240" w:lineRule="auto"/>
                              <w:ind w:firstLine="709"/>
                              <w:jc w:val="both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  <w:p w:rsidR="00DC25B2" w:rsidRPr="00483BD1" w:rsidRDefault="00DC25B2" w:rsidP="00DC25B2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</w:p>
                          <w:p w:rsidR="00DC25B2" w:rsidRPr="00DC25B2" w:rsidRDefault="00DC25B2" w:rsidP="00DC25B2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E4214F" id="Поле 36" o:spid="_x0000_s1032" type="#_x0000_t202" style="position:absolute;margin-left:-29.25pt;margin-top:-25.5pt;width:269.25pt;height:567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" filled="f" strokecolor="#548dd4 [1951]" strokeweight=".5pt">
                <v:textbox>
                  <w:txbxContent>
                    <w:p w:rsidR="00DC25B2" w:rsidRPr="00561D95" w:rsidRDefault="00483BD1" w:rsidP="00483BD1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i/>
                          <w:sz w:val="32"/>
                          <w:szCs w:val="32"/>
                        </w:rPr>
                      </w:pPr>
                      <w:r w:rsidRPr="00561D95">
                        <w:rPr>
                          <w:rFonts w:ascii="Times New Roman" w:hAnsi="Times New Roman" w:cs="Times New Roman"/>
                          <w:b/>
                          <w:i/>
                          <w:sz w:val="32"/>
                          <w:szCs w:val="32"/>
                          <w:lang w:val="en-US"/>
                        </w:rPr>
                        <w:t>I</w:t>
                      </w:r>
                      <w:r w:rsidRPr="00561D95">
                        <w:rPr>
                          <w:rFonts w:ascii="Times New Roman" w:hAnsi="Times New Roman" w:cs="Times New Roman"/>
                          <w:b/>
                          <w:i/>
                          <w:sz w:val="32"/>
                          <w:szCs w:val="32"/>
                        </w:rPr>
                        <w:t>. Диагностический.</w:t>
                      </w:r>
                    </w:p>
                    <w:p w:rsidR="00483BD1" w:rsidRPr="00561D95" w:rsidRDefault="00483BD1" w:rsidP="00483BD1">
                      <w:pPr>
                        <w:spacing w:after="0" w:line="240" w:lineRule="auto"/>
                        <w:ind w:firstLine="709"/>
                        <w:jc w:val="both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561D95">
                        <w:rPr>
                          <w:rFonts w:ascii="Century Gothic" w:hAnsi="Century Gothic"/>
                          <w:b/>
                          <w:color w:val="365F91" w:themeColor="accent1" w:themeShade="BF"/>
                          <w:sz w:val="32"/>
                          <w:szCs w:val="32"/>
                        </w:rPr>
                        <w:t xml:space="preserve"> </w:t>
                      </w:r>
                      <w:r w:rsidRPr="00561D95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Цель</w:t>
                      </w:r>
                      <w:r w:rsidRPr="00561D95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– отследить актуальный уровень развития, выявить индивидуально-личностные, эмоционально-волевые, поведенческие особенности, а также соотношение базовых патогенных факторов и сохранных звеньев психической деятельности.</w:t>
                      </w:r>
                    </w:p>
                    <w:p w:rsidR="00483BD1" w:rsidRPr="00561D95" w:rsidRDefault="00CE7BB3" w:rsidP="00483BD1">
                      <w:pPr>
                        <w:spacing w:after="0" w:line="240" w:lineRule="auto"/>
                        <w:ind w:firstLine="709"/>
                        <w:jc w:val="both"/>
                        <w:rPr>
                          <w:rFonts w:ascii="Times New Roman" w:hAnsi="Times New Roman" w:cs="Times New Roman"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  <w:u w:val="single"/>
                        </w:rPr>
                        <w:t>Составить</w:t>
                      </w:r>
                      <w:r w:rsidR="00483BD1" w:rsidRPr="00561D95">
                        <w:rPr>
                          <w:rFonts w:ascii="Times New Roman" w:hAnsi="Times New Roman" w:cs="Times New Roman"/>
                          <w:sz w:val="32"/>
                          <w:szCs w:val="32"/>
                          <w:u w:val="single"/>
                        </w:rPr>
                        <w:t xml:space="preserve"> характеристику.</w:t>
                      </w:r>
                    </w:p>
                    <w:p w:rsidR="00483BD1" w:rsidRPr="00561D95" w:rsidRDefault="00483BD1" w:rsidP="00483BD1">
                      <w:pPr>
                        <w:spacing w:after="0" w:line="240" w:lineRule="auto"/>
                        <w:ind w:firstLine="709"/>
                        <w:jc w:val="both"/>
                        <w:rPr>
                          <w:rFonts w:ascii="Times New Roman" w:hAnsi="Times New Roman" w:cs="Times New Roman"/>
                          <w:sz w:val="32"/>
                          <w:szCs w:val="32"/>
                          <w:u w:val="single"/>
                        </w:rPr>
                      </w:pPr>
                    </w:p>
                    <w:p w:rsidR="00483BD1" w:rsidRPr="00561D95" w:rsidRDefault="00483BD1" w:rsidP="00483BD1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i/>
                          <w:sz w:val="32"/>
                          <w:szCs w:val="32"/>
                        </w:rPr>
                      </w:pPr>
                      <w:r w:rsidRPr="00561D95">
                        <w:rPr>
                          <w:rFonts w:ascii="Times New Roman" w:hAnsi="Times New Roman" w:cs="Times New Roman"/>
                          <w:b/>
                          <w:i/>
                          <w:sz w:val="32"/>
                          <w:szCs w:val="32"/>
                          <w:lang w:val="en-US"/>
                        </w:rPr>
                        <w:t>II</w:t>
                      </w:r>
                      <w:r w:rsidRPr="00561D95">
                        <w:rPr>
                          <w:rFonts w:ascii="Times New Roman" w:hAnsi="Times New Roman" w:cs="Times New Roman"/>
                          <w:b/>
                          <w:i/>
                          <w:sz w:val="32"/>
                          <w:szCs w:val="32"/>
                        </w:rPr>
                        <w:t>. Установочный.</w:t>
                      </w:r>
                    </w:p>
                    <w:p w:rsidR="00483BD1" w:rsidRPr="00561D95" w:rsidRDefault="00483BD1" w:rsidP="00483BD1">
                      <w:pPr>
                        <w:spacing w:after="0" w:line="240" w:lineRule="auto"/>
                        <w:ind w:firstLine="709"/>
                        <w:jc w:val="both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561D95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</w:t>
                      </w:r>
                      <w:r w:rsidRPr="00561D95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Цель</w:t>
                      </w:r>
                      <w:r w:rsidRPr="00561D95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– создание у ребенка и родителей (законных представителей) активной положительной установки на </w:t>
                      </w:r>
                      <w:proofErr w:type="spellStart"/>
                      <w:r w:rsidRPr="00561D95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психокоррекционное</w:t>
                      </w:r>
                      <w:proofErr w:type="spellEnd"/>
                      <w:r w:rsidRPr="00561D95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воздействие со специалистом, повышение уверенности в возможности достижения позитивных изменений, перепрограммирование родителей на аде</w:t>
                      </w:r>
                      <w:r w:rsidR="00BA251F" w:rsidRPr="00561D95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к</w:t>
                      </w:r>
                      <w:r w:rsidRPr="00561D95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ватное осознание ими проблем, разъяснение задач коррекционной работы</w:t>
                      </w:r>
                      <w:r w:rsidR="00BA251F" w:rsidRPr="00561D95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.</w:t>
                      </w:r>
                    </w:p>
                    <w:p w:rsidR="00483BD1" w:rsidRPr="00561D95" w:rsidRDefault="00483BD1" w:rsidP="00483BD1">
                      <w:pPr>
                        <w:spacing w:after="0" w:line="240" w:lineRule="auto"/>
                        <w:ind w:firstLine="709"/>
                        <w:jc w:val="both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</w:p>
                    <w:p w:rsidR="00DC25B2" w:rsidRPr="00483BD1" w:rsidRDefault="00DC25B2" w:rsidP="00DC25B2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</w:p>
                    <w:p w:rsidR="00DC25B2" w:rsidRPr="00DC25B2" w:rsidRDefault="00DC25B2" w:rsidP="00DC25B2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24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82AB607" wp14:editId="199634F0">
                <wp:simplePos x="0" y="0"/>
                <wp:positionH relativeFrom="column">
                  <wp:posOffset>3228975</wp:posOffset>
                </wp:positionH>
                <wp:positionV relativeFrom="paragraph">
                  <wp:posOffset>-323850</wp:posOffset>
                </wp:positionV>
                <wp:extent cx="3381375" cy="7210425"/>
                <wp:effectExtent l="0" t="0" r="28575" b="28575"/>
                <wp:wrapNone/>
                <wp:docPr id="40" name="Поле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1375" cy="72104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</a:ln>
                        <a:effectLst/>
                      </wps:spPr>
                      <wps:txbx>
                        <w:txbxContent>
                          <w:p w:rsidR="007867E9" w:rsidRPr="00561D95" w:rsidRDefault="007867E9" w:rsidP="007867E9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  <w:r w:rsidRPr="00561D95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2"/>
                                <w:szCs w:val="32"/>
                                <w:lang w:val="en-US"/>
                              </w:rPr>
                              <w:t>II</w:t>
                            </w:r>
                            <w:r w:rsidRPr="00561D95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2"/>
                                <w:szCs w:val="32"/>
                              </w:rPr>
                              <w:t xml:space="preserve">.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2"/>
                                <w:szCs w:val="32"/>
                              </w:rPr>
                              <w:t>Коррекционный</w:t>
                            </w:r>
                            <w:r w:rsidRPr="00561D95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:rsidR="007867E9" w:rsidRDefault="007867E9" w:rsidP="007867E9">
                            <w:pPr>
                              <w:spacing w:after="0" w:line="240" w:lineRule="auto"/>
                              <w:ind w:firstLine="709"/>
                              <w:jc w:val="both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561D95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561D95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Цель</w:t>
                            </w:r>
                            <w:r w:rsidRPr="00561D95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– </w:t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осуществление коррекции в соответствии с индивидуальной программой, с учетом результатов диагностики, ссылкой на основную/дополнительную общеразвивающую программу.</w:t>
                            </w:r>
                          </w:p>
                          <w:p w:rsidR="007867E9" w:rsidRPr="007867E9" w:rsidRDefault="007867E9" w:rsidP="007867E9">
                            <w:pPr>
                              <w:spacing w:after="0" w:line="240" w:lineRule="auto"/>
                              <w:ind w:firstLine="142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7867E9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val="en-US"/>
                              </w:rPr>
                              <w:t>IV</w:t>
                            </w:r>
                            <w:r w:rsidRPr="007867E9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. Оценка эффективности коррекционной работы.</w:t>
                            </w:r>
                          </w:p>
                          <w:p w:rsidR="007867E9" w:rsidRDefault="007867E9" w:rsidP="007867E9">
                            <w:pPr>
                              <w:spacing w:after="0" w:line="240" w:lineRule="auto"/>
                              <w:ind w:firstLine="709"/>
                              <w:jc w:val="both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5C54DB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Цель</w:t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561D95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–</w:t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оценка итогов проделанной работы</w:t>
                            </w:r>
                            <w:r w:rsidR="00CE7BB3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(положительная/отрицательная динамика)</w:t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. </w:t>
                            </w:r>
                          </w:p>
                          <w:p w:rsidR="007867E9" w:rsidRPr="007867E9" w:rsidRDefault="007867E9" w:rsidP="007867E9">
                            <w:pPr>
                              <w:spacing w:after="0" w:line="240" w:lineRule="auto"/>
                              <w:ind w:firstLine="709"/>
                              <w:jc w:val="both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На этом этапе проводится повторная диагностика. Целесообразно ее проводить с применением методик и приемов, которые использовались на первичной диагностике</w:t>
                            </w:r>
                            <w:r w:rsidR="00304ED6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. Родителям </w:t>
                            </w:r>
                            <w:r w:rsidR="00304ED6" w:rsidRPr="00561D95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(законны</w:t>
                            </w:r>
                            <w:r w:rsidR="00304ED6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м</w:t>
                            </w:r>
                            <w:r w:rsidR="00304ED6" w:rsidRPr="00561D95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представител</w:t>
                            </w:r>
                            <w:r w:rsidR="00304ED6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ям</w:t>
                            </w:r>
                            <w:r w:rsidR="00304ED6" w:rsidRPr="00561D95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) </w:t>
                            </w:r>
                            <w:r w:rsidR="00304ED6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выдаются рекомендации о необходимости продолжения проделанной работы дома в течение 6-7 месяцев с целью закрепления полученного максимального эффекта и профилактики рецидивов.</w:t>
                            </w:r>
                          </w:p>
                          <w:p w:rsidR="007867E9" w:rsidRPr="00561D95" w:rsidRDefault="007867E9" w:rsidP="007867E9">
                            <w:pPr>
                              <w:spacing w:after="0" w:line="240" w:lineRule="auto"/>
                              <w:ind w:firstLine="709"/>
                              <w:jc w:val="both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  <w:p w:rsidR="004E618D" w:rsidRPr="004E618D" w:rsidRDefault="004E618D" w:rsidP="004E618D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2AB607" id="Поле 40" o:spid="_x0000_s1033" type="#_x0000_t202" style="position:absolute;margin-left:254.25pt;margin-top:-25.5pt;width:266.25pt;height:567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" filled="f" strokecolor="#558ed5" strokeweight=".5pt">
                <v:textbox>
                  <w:txbxContent>
                    <w:p w:rsidR="007867E9" w:rsidRPr="00561D95" w:rsidRDefault="007867E9" w:rsidP="007867E9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i/>
                          <w:sz w:val="32"/>
                          <w:szCs w:val="32"/>
                        </w:rPr>
                      </w:pPr>
                      <w:r w:rsidRPr="00561D95">
                        <w:rPr>
                          <w:rFonts w:ascii="Times New Roman" w:hAnsi="Times New Roman" w:cs="Times New Roman"/>
                          <w:b/>
                          <w:i/>
                          <w:sz w:val="32"/>
                          <w:szCs w:val="32"/>
                          <w:lang w:val="en-US"/>
                        </w:rPr>
                        <w:t>II</w:t>
                      </w:r>
                      <w:r w:rsidRPr="00561D95">
                        <w:rPr>
                          <w:rFonts w:ascii="Times New Roman" w:hAnsi="Times New Roman" w:cs="Times New Roman"/>
                          <w:b/>
                          <w:i/>
                          <w:sz w:val="32"/>
                          <w:szCs w:val="32"/>
                        </w:rPr>
                        <w:t xml:space="preserve">. 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32"/>
                          <w:szCs w:val="32"/>
                        </w:rPr>
                        <w:t>Коррекционный</w:t>
                      </w:r>
                      <w:r w:rsidRPr="00561D95">
                        <w:rPr>
                          <w:rFonts w:ascii="Times New Roman" w:hAnsi="Times New Roman" w:cs="Times New Roman"/>
                          <w:b/>
                          <w:i/>
                          <w:sz w:val="32"/>
                          <w:szCs w:val="32"/>
                        </w:rPr>
                        <w:t>.</w:t>
                      </w:r>
                    </w:p>
                    <w:p w:rsidR="007867E9" w:rsidRDefault="007867E9" w:rsidP="007867E9">
                      <w:pPr>
                        <w:spacing w:after="0" w:line="240" w:lineRule="auto"/>
                        <w:ind w:firstLine="709"/>
                        <w:jc w:val="both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561D95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</w:t>
                      </w:r>
                      <w:r w:rsidRPr="00561D95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Цель</w:t>
                      </w:r>
                      <w:r w:rsidRPr="00561D95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– </w:t>
                      </w: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осуществление коррекции в соответствии с индивидуальной программой, с учетом результатов диагностики, ссылкой на основную/дополнительную общеразвивающую программу.</w:t>
                      </w:r>
                    </w:p>
                    <w:p w:rsidR="007867E9" w:rsidRPr="007867E9" w:rsidRDefault="007867E9" w:rsidP="007867E9">
                      <w:pPr>
                        <w:spacing w:after="0" w:line="240" w:lineRule="auto"/>
                        <w:ind w:firstLine="142"/>
                        <w:jc w:val="both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7867E9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lang w:val="en-US"/>
                        </w:rPr>
                        <w:t>IV</w:t>
                      </w:r>
                      <w:r w:rsidRPr="007867E9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. Оценка эффективности коррекционной работы.</w:t>
                      </w:r>
                    </w:p>
                    <w:p w:rsidR="007867E9" w:rsidRDefault="007867E9" w:rsidP="007867E9">
                      <w:pPr>
                        <w:spacing w:after="0" w:line="240" w:lineRule="auto"/>
                        <w:ind w:firstLine="709"/>
                        <w:jc w:val="both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5C54DB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Цель</w:t>
                      </w: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</w:t>
                      </w:r>
                      <w:r w:rsidRPr="00561D95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–</w:t>
                      </w: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оценка итогов проделанной работы</w:t>
                      </w:r>
                      <w:r w:rsidR="00CE7BB3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(положительная/отрицательная динамика)</w:t>
                      </w: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. </w:t>
                      </w:r>
                    </w:p>
                    <w:p w:rsidR="007867E9" w:rsidRPr="007867E9" w:rsidRDefault="007867E9" w:rsidP="007867E9">
                      <w:pPr>
                        <w:spacing w:after="0" w:line="240" w:lineRule="auto"/>
                        <w:ind w:firstLine="709"/>
                        <w:jc w:val="both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На этом этапе проводится повторная диагностика. Целесообразно ее проводить с применением методик и приемов, которые использовались на первичной диагностике</w:t>
                      </w:r>
                      <w:r w:rsidR="00304ED6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. Родителям </w:t>
                      </w:r>
                      <w:r w:rsidR="00304ED6" w:rsidRPr="00561D95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(законны</w:t>
                      </w:r>
                      <w:r w:rsidR="00304ED6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м</w:t>
                      </w:r>
                      <w:r w:rsidR="00304ED6" w:rsidRPr="00561D95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представител</w:t>
                      </w:r>
                      <w:r w:rsidR="00304ED6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ям</w:t>
                      </w:r>
                      <w:r w:rsidR="00304ED6" w:rsidRPr="00561D95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) </w:t>
                      </w:r>
                      <w:r w:rsidR="00304ED6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выдаются рекомендации о необходимости продолжения проделанной работы дома в течение 6-7 месяцев с целью закрепления полученного максимального эффекта и профилактики рецидивов.</w:t>
                      </w:r>
                    </w:p>
                    <w:p w:rsidR="007867E9" w:rsidRPr="00561D95" w:rsidRDefault="007867E9" w:rsidP="007867E9">
                      <w:pPr>
                        <w:spacing w:after="0" w:line="240" w:lineRule="auto"/>
                        <w:ind w:firstLine="709"/>
                        <w:jc w:val="both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</w:p>
                    <w:p w:rsidR="004E618D" w:rsidRPr="004E618D" w:rsidRDefault="004E618D" w:rsidP="004E618D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D5198" w:rsidRDefault="001D5198"/>
    <w:p w:rsidR="001D5198" w:rsidRDefault="001D5198"/>
    <w:p w:rsidR="001D5198" w:rsidRDefault="001D5198"/>
    <w:p w:rsidR="001D5198" w:rsidRDefault="001D5198"/>
    <w:p w:rsidR="001D5198" w:rsidRDefault="001D5198"/>
    <w:p w:rsidR="001D5198" w:rsidRDefault="001D5198"/>
    <w:p w:rsidR="001D5198" w:rsidRDefault="001D5198"/>
    <w:p w:rsidR="001D5198" w:rsidRDefault="001D5198"/>
    <w:p w:rsidR="001D5198" w:rsidRDefault="001D5198"/>
    <w:sectPr w:rsidR="001D5198" w:rsidSect="001D519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33788"/>
    <w:multiLevelType w:val="hybridMultilevel"/>
    <w:tmpl w:val="4F500F6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93628F"/>
    <w:multiLevelType w:val="hybridMultilevel"/>
    <w:tmpl w:val="8048E844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CBD"/>
    <w:rsid w:val="00006A6E"/>
    <w:rsid w:val="00061D05"/>
    <w:rsid w:val="000F22BB"/>
    <w:rsid w:val="001B18C2"/>
    <w:rsid w:val="001D5198"/>
    <w:rsid w:val="002C0274"/>
    <w:rsid w:val="002E3CC2"/>
    <w:rsid w:val="00304ED6"/>
    <w:rsid w:val="0031580C"/>
    <w:rsid w:val="003F04B1"/>
    <w:rsid w:val="00461B89"/>
    <w:rsid w:val="00483BD1"/>
    <w:rsid w:val="004A6CBD"/>
    <w:rsid w:val="004B5274"/>
    <w:rsid w:val="004B6419"/>
    <w:rsid w:val="004E618D"/>
    <w:rsid w:val="00561D95"/>
    <w:rsid w:val="005C54DB"/>
    <w:rsid w:val="00657740"/>
    <w:rsid w:val="006853E5"/>
    <w:rsid w:val="007226AC"/>
    <w:rsid w:val="00733892"/>
    <w:rsid w:val="00753888"/>
    <w:rsid w:val="007867E9"/>
    <w:rsid w:val="00887A87"/>
    <w:rsid w:val="00920515"/>
    <w:rsid w:val="00955ACD"/>
    <w:rsid w:val="00BA251F"/>
    <w:rsid w:val="00CE7BB3"/>
    <w:rsid w:val="00DC25B2"/>
    <w:rsid w:val="00DE2465"/>
    <w:rsid w:val="00F215B2"/>
    <w:rsid w:val="00F432EA"/>
    <w:rsid w:val="00FE2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3A581"/>
  <w15:docId w15:val="{A045C8D8-259A-4A61-BDCB-8900FD9B5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B641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B64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641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E6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38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mc-kursk@yandex.ru" TargetMode="External"/><Relationship Id="rId5" Type="http://schemas.openxmlformats.org/officeDocument/2006/relationships/hyperlink" Target="mailto:pmc-kursk@yandex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teacher</dc:creator>
  <cp:lastModifiedBy>Пользователь Windows</cp:lastModifiedBy>
  <cp:revision>4</cp:revision>
  <cp:lastPrinted>2025-03-03T12:26:00Z</cp:lastPrinted>
  <dcterms:created xsi:type="dcterms:W3CDTF">2025-02-28T09:38:00Z</dcterms:created>
  <dcterms:modified xsi:type="dcterms:W3CDTF">2025-03-03T12:28:00Z</dcterms:modified>
</cp:coreProperties>
</file>